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4D9009D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33CBB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7E58BF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7E58BF">
              <w:rPr>
                <w:b/>
                <w:sz w:val="26"/>
                <w:szCs w:val="26"/>
              </w:rPr>
              <w:t>Римского-Корсакова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E6E59">
              <w:rPr>
                <w:b/>
                <w:sz w:val="26"/>
                <w:szCs w:val="26"/>
              </w:rPr>
              <w:t>1</w:t>
            </w:r>
            <w:r w:rsidR="007E58BF">
              <w:rPr>
                <w:b/>
                <w:sz w:val="26"/>
                <w:szCs w:val="26"/>
              </w:rPr>
              <w:t>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E2EDA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«</w:t>
            </w:r>
            <w:r w:rsidR="005E6086" w:rsidRPr="005E6086">
              <w:rPr>
                <w:sz w:val="26"/>
                <w:szCs w:val="26"/>
              </w:rPr>
              <w:t>С</w:t>
            </w:r>
            <w:r w:rsidR="007E58BF">
              <w:rPr>
                <w:sz w:val="26"/>
                <w:szCs w:val="26"/>
              </w:rPr>
              <w:t>лужба заказчика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DFA5BF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«</w:t>
            </w:r>
            <w:r w:rsidR="005E6086" w:rsidRPr="005E6086">
              <w:rPr>
                <w:sz w:val="26"/>
                <w:szCs w:val="26"/>
              </w:rPr>
              <w:t>С</w:t>
            </w:r>
            <w:r w:rsidR="007E58BF">
              <w:rPr>
                <w:sz w:val="26"/>
                <w:szCs w:val="26"/>
              </w:rPr>
              <w:t>лужба заказчика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7E58BF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E58BF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E58BF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C87F11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EE51F8">
              <w:rPr>
                <w:sz w:val="26"/>
                <w:szCs w:val="26"/>
              </w:rPr>
              <w:t>Римского-Корсакова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E6E59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="00EE51F8">
              <w:rPr>
                <w:sz w:val="26"/>
                <w:szCs w:val="26"/>
              </w:rPr>
              <w:t>8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56154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6F26"/>
    <w:rsid w:val="007E49B8"/>
    <w:rsid w:val="007E58BF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2910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1F8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3</cp:revision>
  <cp:lastPrinted>2019-03-15T06:19:00Z</cp:lastPrinted>
  <dcterms:created xsi:type="dcterms:W3CDTF">2025-01-28T04:00:00Z</dcterms:created>
  <dcterms:modified xsi:type="dcterms:W3CDTF">2025-02-28T07:53:00Z</dcterms:modified>
</cp:coreProperties>
</file>